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2" w:rsidRPr="00C82F02" w:rsidRDefault="00C82F02" w:rsidP="00C82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Итоговая</w:t>
      </w:r>
      <w:r w:rsidRPr="00C82F0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контрольная работа по химии</w:t>
      </w:r>
    </w:p>
    <w:p w:rsidR="00C82F02" w:rsidRDefault="00C82F02" w:rsidP="00C82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за курс «Химия. 9 класс»</w:t>
      </w:r>
    </w:p>
    <w:p w:rsidR="00C82F02" w:rsidRPr="00C82F02" w:rsidRDefault="00C82F02" w:rsidP="009361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21B0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А1.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 Распределение электронов по энергетическим уровням 2е, 8е, 2е соответствует частице </w:t>
      </w:r>
    </w:p>
    <w:p w:rsidR="009021B0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Мg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0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21B0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О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2-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21B0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Мg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2+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82F02" w:rsidRPr="00C82F02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S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2-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А2.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 В ряду элементов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Na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Mg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Al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Si</w:t>
      </w:r>
      <w:proofErr w:type="spellEnd"/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уменьшаются радиусы атомов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>) уменьшается заряд атомных ядер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увеличивается число электронных слоёв в атомах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уменьшается высшая степень окисления атомов в соединениях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А3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. Фактор, не влияющий на скорость химических реакций,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природа реагирующих веществ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температура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концентрация реагирующих веществ</w:t>
      </w:r>
    </w:p>
    <w:p w:rsidR="00C82F02" w:rsidRPr="00C82F02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тип химической реакции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А4.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Наиболее электропроводным металлом из перечисленных является</w:t>
      </w:r>
    </w:p>
    <w:p w:rsidR="00503751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цинк </w:t>
      </w:r>
    </w:p>
    <w:p w:rsidR="00503751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0375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медь </w:t>
      </w:r>
    </w:p>
    <w:p w:rsidR="00503751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03751" w:rsidRPr="00C82F02">
        <w:rPr>
          <w:rFonts w:ascii="Times New Roman" w:eastAsia="Times New Roman" w:hAnsi="Times New Roman" w:cs="Times New Roman"/>
          <w:color w:val="000000"/>
          <w:lang w:eastAsia="ru-RU"/>
        </w:rPr>
        <w:t>) свинец</w:t>
      </w:r>
    </w:p>
    <w:p w:rsidR="00C82F02" w:rsidRPr="00C82F02" w:rsidRDefault="001122CF" w:rsidP="005037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хром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А5.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 Металл, не относящийся к щёлочноземельным,</w:t>
      </w:r>
    </w:p>
    <w:p w:rsidR="00265CCD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)магний</w:t>
      </w:r>
      <w:proofErr w:type="gramEnd"/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65CCD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65CCD" w:rsidRPr="00C82F02">
        <w:rPr>
          <w:rFonts w:ascii="Times New Roman" w:eastAsia="Times New Roman" w:hAnsi="Times New Roman" w:cs="Times New Roman"/>
          <w:color w:val="000000"/>
          <w:lang w:eastAsia="ru-RU"/>
        </w:rPr>
        <w:t>)кальций</w:t>
      </w:r>
      <w:proofErr w:type="gramEnd"/>
    </w:p>
    <w:p w:rsidR="00C82F02" w:rsidRPr="00C82F02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стронций</w:t>
      </w:r>
    </w:p>
    <w:p w:rsidR="00C82F02" w:rsidRPr="00C82F02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барий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А6.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Наиболее активно реагирует с водой</w:t>
      </w:r>
    </w:p>
    <w:p w:rsidR="00C82F02" w:rsidRPr="00C82F02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скандий </w:t>
      </w:r>
    </w:p>
    <w:p w:rsidR="00265CCD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магний </w:t>
      </w:r>
    </w:p>
    <w:p w:rsidR="00265CCD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265CCD" w:rsidRPr="00C82F02">
        <w:rPr>
          <w:rFonts w:ascii="Times New Roman" w:eastAsia="Times New Roman" w:hAnsi="Times New Roman" w:cs="Times New Roman"/>
          <w:color w:val="000000"/>
          <w:lang w:eastAsia="ru-RU"/>
        </w:rPr>
        <w:t>) калий</w:t>
      </w:r>
    </w:p>
    <w:p w:rsidR="00C82F02" w:rsidRPr="00C82F02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кальций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А7.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Агрегатное состояние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иода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нормальных условиях</w:t>
      </w:r>
    </w:p>
    <w:p w:rsidR="00265CCD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жидкое </w:t>
      </w:r>
    </w:p>
    <w:p w:rsidR="00265CCD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) твёрдое </w:t>
      </w:r>
    </w:p>
    <w:p w:rsidR="00C82F02" w:rsidRPr="00C82F02" w:rsidRDefault="001122CF" w:rsidP="00265C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 газообразное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А8.</w:t>
      </w:r>
      <w:r w:rsidR="00265C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Металл, с которым </w:t>
      </w:r>
      <w:r w:rsidR="006A19C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комнатной температуре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не взаимодействует концентрированная серная кислота,</w:t>
      </w:r>
    </w:p>
    <w:p w:rsidR="00265CCD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железо </w:t>
      </w:r>
    </w:p>
    <w:p w:rsidR="00265CCD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магний </w:t>
      </w:r>
    </w:p>
    <w:p w:rsidR="00265CCD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цинк </w:t>
      </w:r>
    </w:p>
    <w:p w:rsidR="00C82F02" w:rsidRPr="00C82F02" w:rsidRDefault="001122CF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65C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натрий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В.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 Тестовые задания на соответствие.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В1.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 Установите соответствие между реагирующими веществами и продуктами их взаимодействия.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Реагирующие </w:t>
      </w:r>
      <w:r w:rsidR="00AE5F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вещества</w:t>
      </w:r>
      <w:r w:rsidR="00265C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</w:t>
      </w: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Продукты их</w:t>
      </w:r>
      <w:r w:rsidR="00AE5F64" w:rsidRPr="00AE5F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E5F64"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взаимодействия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А)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Cu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+Cl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  <w:r w:rsidR="00265CC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 xml:space="preserve">                                                                                         </w:t>
      </w:r>
      <w:r w:rsidR="00877EE0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 xml:space="preserve">                           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Cu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(OH)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 и Cl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CuО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HCl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5C0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DC5C0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CuCl</w:t>
      </w:r>
      <w:proofErr w:type="spellEnd"/>
    </w:p>
    <w:p w:rsidR="00C82F02" w:rsidRPr="00C82F02" w:rsidRDefault="00DC5C06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Cu</w:t>
      </w:r>
      <w:proofErr w:type="spellEnd"/>
      <w:r w:rsidR="00AE5F64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E5F64">
        <w:rPr>
          <w:rFonts w:ascii="Times New Roman" w:eastAsia="Times New Roman" w:hAnsi="Times New Roman" w:cs="Times New Roman"/>
          <w:color w:val="000000"/>
          <w:lang w:val="en-US" w:eastAsia="ru-RU"/>
        </w:rPr>
        <w:t>OH</w:t>
      </w:r>
      <w:r w:rsidR="00AE5F64" w:rsidRPr="00AE5F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AE5F64" w:rsidRPr="00AE5F64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spellStart"/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HCl</w:t>
      </w:r>
      <w:proofErr w:type="spellEnd"/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3) CuCl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и H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O</w:t>
      </w:r>
    </w:p>
    <w:p w:rsidR="00C82F02" w:rsidRPr="00C82F02" w:rsidRDefault="00DC5C06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AE5F64" w:rsidRP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4) CuCl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</w:p>
    <w:p w:rsidR="00C82F02" w:rsidRPr="00C82F02" w:rsidRDefault="00DC5C06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</w:t>
      </w:r>
      <w:r w:rsidR="00AE5F64"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CuCl</w:t>
      </w:r>
      <w:proofErr w:type="spellEnd"/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и H</w:t>
      </w:r>
      <w:r w:rsidR="00C82F02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eastAsia="ru-RU"/>
        </w:rPr>
        <w:t>O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В2.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 Установите соответствие между типами и уравнениями химических реакций.</w:t>
      </w:r>
    </w:p>
    <w:p w:rsidR="00C82F02" w:rsidRPr="00C82F02" w:rsidRDefault="00AE5F64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Типы химических реакций                                  </w:t>
      </w:r>
      <w:r w:rsidR="00877E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Уравнения химических реакций</w:t>
      </w:r>
    </w:p>
    <w:p w:rsidR="00C82F02" w:rsidRPr="00C82F02" w:rsidRDefault="00C82F02" w:rsidP="00AE5F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А) соединения, ОВР, необратимая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1) 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N</w:t>
      </w:r>
      <w:r w:rsidR="00AE5F64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2(г)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 + 3H</w:t>
      </w:r>
      <w:r w:rsidR="00AE5F64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2(г)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 ↔ 2NH</w:t>
      </w:r>
      <w:r w:rsidR="00AE5F64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3(г)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 + Q</w:t>
      </w:r>
    </w:p>
    <w:p w:rsidR="00C82F02" w:rsidRPr="00C82F02" w:rsidRDefault="0003780D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Б) замещения, ОВР, экзотермическая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  2) 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2КNO</w:t>
      </w:r>
      <w:r w:rsidR="00AE5F64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 = 2KNO</w:t>
      </w:r>
      <w:r w:rsidR="00AE5F64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 + O</w:t>
      </w:r>
      <w:r w:rsidR="00AE5F64"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2 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+Q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В) соединения, ОВР, гомогенная</w:t>
      </w:r>
      <w:r w:rsidR="0003780D">
        <w:rPr>
          <w:rFonts w:ascii="Times New Roman" w:eastAsia="Times New Roman" w:hAnsi="Times New Roman" w:cs="Times New Roman"/>
          <w:color w:val="000000"/>
          <w:lang w:eastAsia="ru-RU"/>
        </w:rPr>
        <w:t xml:space="preserve">, обратимая          </w:t>
      </w:r>
      <w:r w:rsidR="00877EE0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E5F6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FeO</w:t>
      </w:r>
      <w:proofErr w:type="spellEnd"/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 C </w:t>
      </w:r>
      <w:r w:rsidR="0003780D">
        <w:rPr>
          <w:rFonts w:ascii="Times New Roman" w:eastAsia="Times New Roman" w:hAnsi="Times New Roman" w:cs="Times New Roman"/>
          <w:color w:val="000000"/>
          <w:lang w:eastAsia="ru-RU"/>
        </w:rPr>
        <w:t>=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Fe</w:t>
      </w:r>
      <w:proofErr w:type="spellEnd"/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 CO </w:t>
      </w:r>
      <w:r w:rsidR="00B07320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AE5F64" w:rsidRPr="00C82F02">
        <w:rPr>
          <w:rFonts w:ascii="Times New Roman" w:eastAsia="Times New Roman" w:hAnsi="Times New Roman" w:cs="Times New Roman"/>
          <w:color w:val="000000"/>
          <w:lang w:eastAsia="ru-RU"/>
        </w:rPr>
        <w:t>Q</w:t>
      </w:r>
    </w:p>
    <w:p w:rsidR="00C82F02" w:rsidRPr="0019717B" w:rsidRDefault="00DF2A6B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877EE0"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AE5F64"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4) 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Fe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+ 3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>+ 6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= 4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Fe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OH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</w:p>
    <w:p w:rsidR="00C82F02" w:rsidRPr="0019717B" w:rsidRDefault="00AE5F64" w:rsidP="00DF2A6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</w:t>
      </w:r>
      <w:r w:rsidR="00877EE0"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5) </w:t>
      </w:r>
      <w:r w:rsidR="00C82F02" w:rsidRPr="001971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Al</w:t>
      </w:r>
      <w:r w:rsidR="00C82F02"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Fe</w:t>
      </w:r>
      <w:r w:rsidR="00C82F02"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="00C82F02"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C82F02" w:rsidRPr="0019717B">
        <w:rPr>
          <w:rFonts w:ascii="Times New Roman" w:eastAsia="Times New Roman" w:hAnsi="Times New Roman" w:cs="Times New Roman"/>
          <w:color w:val="000000"/>
          <w:lang w:eastAsia="ru-RU"/>
        </w:rPr>
        <w:t>= 2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Fe</w:t>
      </w:r>
      <w:r w:rsidR="00C82F02" w:rsidRPr="0019717B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Al</w:t>
      </w:r>
      <w:r w:rsidR="00C82F02"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O</w:t>
      </w:r>
      <w:r w:rsidR="00C82F02" w:rsidRPr="0019717B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C82F02" w:rsidRPr="0019717B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="00C82F02" w:rsidRPr="00C82F02">
        <w:rPr>
          <w:rFonts w:ascii="Times New Roman" w:eastAsia="Times New Roman" w:hAnsi="Times New Roman" w:cs="Times New Roman"/>
          <w:color w:val="000000"/>
          <w:lang w:val="en-US" w:eastAsia="ru-RU"/>
        </w:rPr>
        <w:t>Q</w:t>
      </w:r>
    </w:p>
    <w:p w:rsidR="00936102" w:rsidRDefault="00936102" w:rsidP="00C82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С.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 Задания с развёрнутым ответом.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С1.</w:t>
      </w:r>
      <w:r w:rsidR="007605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уравнения реакций, с помощью которых можно осуществить превращения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Zn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→ ZnCl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 →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Zn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(OH)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 →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ZnO</w:t>
      </w:r>
      <w:proofErr w:type="spellEnd"/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перехода 2 запишите </w:t>
      </w:r>
      <w:r w:rsidR="005A0EE7">
        <w:rPr>
          <w:rFonts w:ascii="Times New Roman" w:eastAsia="Times New Roman" w:hAnsi="Times New Roman" w:cs="Times New Roman"/>
          <w:color w:val="000000"/>
          <w:lang w:eastAsia="ru-RU"/>
        </w:rPr>
        <w:t>полное и сокращённое ионные уравнения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С2</w:t>
      </w:r>
      <w:r w:rsidR="007605B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К 34,8г сульфата калия прилили раствор, содержащий 83,2 г хлорида бария. Определите мас</w:t>
      </w:r>
      <w:r w:rsidR="00F138B5">
        <w:rPr>
          <w:rFonts w:ascii="Times New Roman" w:eastAsia="Times New Roman" w:hAnsi="Times New Roman" w:cs="Times New Roman"/>
          <w:color w:val="000000"/>
          <w:lang w:eastAsia="ru-RU"/>
        </w:rPr>
        <w:t xml:space="preserve">су образовавшегося осадка. 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С3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05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Расставьте коэффициенты в уравнении реакции с помощью электронного баланса.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Cu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+HNO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F138B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F138B5">
        <w:rPr>
          <w:rFonts w:ascii="Times New Roman" w:eastAsia="Times New Roman" w:hAnsi="Times New Roman" w:cs="Times New Roman"/>
          <w:color w:val="000000"/>
          <w:lang w:eastAsia="ru-RU"/>
        </w:rPr>
        <w:t>разб</w:t>
      </w:r>
      <w:proofErr w:type="spellEnd"/>
      <w:r w:rsidR="00F138B5">
        <w:rPr>
          <w:rFonts w:ascii="Times New Roman" w:eastAsia="Times New Roman" w:hAnsi="Times New Roman" w:cs="Times New Roman"/>
          <w:color w:val="000000"/>
          <w:lang w:eastAsia="ru-RU"/>
        </w:rPr>
        <w:t xml:space="preserve">.)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→</w:t>
      </w:r>
      <w:r w:rsidR="00F138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Cu</w:t>
      </w:r>
      <w:proofErr w:type="spellEnd"/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(NO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+NO</w:t>
      </w:r>
      <w:r w:rsidR="00F138B5">
        <w:rPr>
          <w:rFonts w:ascii="Times New Roman" w:eastAsia="Times New Roman" w:hAnsi="Times New Roman" w:cs="Times New Roman"/>
          <w:color w:val="000000"/>
          <w:lang w:eastAsia="ru-RU"/>
        </w:rPr>
        <w:t>↑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+H</w:t>
      </w:r>
      <w:r w:rsidRPr="00C82F0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O.</w:t>
      </w:r>
    </w:p>
    <w:p w:rsidR="00D16D28" w:rsidRPr="00D41307" w:rsidRDefault="00C82F02" w:rsidP="00D16D2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6D28"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 работы</w:t>
      </w:r>
      <w:r w:rsidR="00D16D28" w:rsidRPr="00D41307">
        <w:rPr>
          <w:rFonts w:ascii="Times New Roman" w:eastAsia="Times New Roman" w:hAnsi="Times New Roman" w:cs="Times New Roman"/>
          <w:color w:val="000000"/>
          <w:lang w:eastAsia="ru-RU"/>
        </w:rPr>
        <w:t> – контроль уровня подгот</w:t>
      </w:r>
      <w:r w:rsidR="00D16D28">
        <w:rPr>
          <w:rFonts w:ascii="Times New Roman" w:eastAsia="Times New Roman" w:hAnsi="Times New Roman" w:cs="Times New Roman"/>
          <w:color w:val="000000"/>
          <w:lang w:eastAsia="ru-RU"/>
        </w:rPr>
        <w:t>овки учащихся по химии за курс 9</w:t>
      </w:r>
      <w:r w:rsidR="00D16D28"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класса.</w:t>
      </w:r>
    </w:p>
    <w:p w:rsidR="00D16D28" w:rsidRPr="00D41307" w:rsidRDefault="00D16D28" w:rsidP="00D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6D28" w:rsidRPr="00D41307" w:rsidRDefault="00D16D28" w:rsidP="00D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 – 45 минут (1 урок).</w:t>
      </w:r>
    </w:p>
    <w:p w:rsidR="00D16D28" w:rsidRPr="00D41307" w:rsidRDefault="00D16D28" w:rsidP="00D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6D28" w:rsidRPr="00D41307" w:rsidRDefault="00D16D28" w:rsidP="00D16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содержания и структуры работы:</w:t>
      </w:r>
    </w:p>
    <w:p w:rsidR="00D16D28" w:rsidRPr="00D41307" w:rsidRDefault="00D16D28" w:rsidP="00D16D2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Работа состо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ит из трёх частей – базового уровня, уровня повышенной сложности и заданий с развёрнутым ответом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16D28" w:rsidRDefault="00D16D28" w:rsidP="00D16D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помощью предложенных заданий проверяется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уровень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базовой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одготовки учащихся по</w:t>
      </w:r>
      <w:r w:rsidR="009F682F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курсу химии за 9 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 понимание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ими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 xml:space="preserve">важных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понятий, умение разбираться в строении атомов химических элементов,</w:t>
      </w:r>
      <w:r w:rsidRPr="009500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знание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682F">
        <w:rPr>
          <w:rFonts w:ascii="Times New Roman" w:eastAsia="Times New Roman" w:hAnsi="Times New Roman" w:cs="Times New Roman"/>
          <w:color w:val="000000"/>
          <w:lang w:eastAsia="ru-RU"/>
        </w:rPr>
        <w:t>свойств металлов и неметаллов, а также их соединений.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682F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</w:t>
      </w:r>
      <w:r w:rsidR="00ED04D8">
        <w:rPr>
          <w:rFonts w:ascii="Times New Roman" w:eastAsia="Times New Roman" w:hAnsi="Times New Roman" w:cs="Times New Roman"/>
          <w:color w:val="000000"/>
          <w:lang w:eastAsia="ru-RU"/>
        </w:rPr>
        <w:t xml:space="preserve">учащиеся должны </w:t>
      </w:r>
      <w:r w:rsidR="009F682F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понимать закономерности протекания химических реакций, разбираться в сути электролитической диссоциации.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заданий учащиеся должны владеть основными алгоритмами решения задач, продемонстрировать </w:t>
      </w:r>
      <w:r w:rsidRPr="00D41307">
        <w:rPr>
          <w:rFonts w:ascii="Times New Roman" w:eastAsia="Times New Roman" w:hAnsi="Times New Roman" w:cs="Times New Roman"/>
          <w:color w:val="000000"/>
          <w:lang w:eastAsia="ru-RU"/>
        </w:rPr>
        <w:t>системност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ь знаний и широту представлений.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по оцениванию работы</w:t>
      </w:r>
    </w:p>
    <w:p w:rsidR="00C82F02" w:rsidRPr="00C82F02" w:rsidRDefault="00C82F02" w:rsidP="001971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Максимальное количество баллов – 21 балл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Задания базового уровня (А1</w:t>
      </w:r>
      <w:r w:rsidR="009E423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А8), только один правильный ответ. (1 балл)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Задания повышенного уровня (В1</w:t>
      </w:r>
      <w:r w:rsidR="009E423E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В2), найти соответствие. (2 балла)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Задание С1, С2, С3 </w:t>
      </w:r>
      <w:r w:rsidR="009E423E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требуют полного ответа. (3 балла)</w:t>
      </w:r>
    </w:p>
    <w:p w:rsidR="009E423E" w:rsidRDefault="009E423E" w:rsidP="00C82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Соответствие баллов, полученных</w:t>
      </w:r>
      <w:r w:rsidR="009E42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выполнение заданий, отметке</w:t>
      </w: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пятибалльной шкале оценивания</w:t>
      </w:r>
    </w:p>
    <w:tbl>
      <w:tblPr>
        <w:tblW w:w="93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1869"/>
        <w:gridCol w:w="1869"/>
        <w:gridCol w:w="1869"/>
        <w:gridCol w:w="1852"/>
      </w:tblGrid>
      <w:tr w:rsidR="00C82F02" w:rsidRPr="00C82F02" w:rsidTr="004519F2"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F02" w:rsidRPr="00C82F02" w:rsidRDefault="009E423E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="00451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баллов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F02" w:rsidRPr="00C82F02" w:rsidRDefault="00C82F02" w:rsidP="00AF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="00AF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F02" w:rsidRPr="00C82F02" w:rsidRDefault="00AF5285" w:rsidP="00AF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82F02"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F02" w:rsidRPr="00C82F02" w:rsidRDefault="00C82F02" w:rsidP="00AF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AF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F02" w:rsidRPr="00C82F02" w:rsidRDefault="00C82F02" w:rsidP="00AF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F5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</w:t>
            </w:r>
          </w:p>
        </w:tc>
      </w:tr>
      <w:tr w:rsidR="004519F2" w:rsidRPr="00C82F02" w:rsidTr="004519F2"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9F2" w:rsidRDefault="004519F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9F2" w:rsidRPr="00C82F02" w:rsidRDefault="004519F2" w:rsidP="009E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9F2" w:rsidRPr="00C82F02" w:rsidRDefault="004519F2" w:rsidP="009E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9F2" w:rsidRPr="00C82F02" w:rsidRDefault="004519F2" w:rsidP="009E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19F2" w:rsidRPr="00C82F02" w:rsidRDefault="004519F2" w:rsidP="009E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82F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Ответы:</w:t>
      </w:r>
      <w:r w:rsidR="009F682F">
        <w:rPr>
          <w:rFonts w:ascii="Times New Roman" w:eastAsia="Times New Roman" w:hAnsi="Times New Roman" w:cs="Times New Roman"/>
          <w:color w:val="000000"/>
          <w:lang w:eastAsia="ru-RU"/>
        </w:rPr>
        <w:t xml:space="preserve"> Итоговая </w:t>
      </w:r>
      <w:r w:rsidRPr="00C82F02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по химии за курс «Химия. 9 класс</w:t>
      </w:r>
      <w:r w:rsidR="009F682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82F02" w:rsidRPr="00C82F02" w:rsidRDefault="00C82F02" w:rsidP="00C82F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8"/>
      </w:tblGrid>
      <w:tr w:rsidR="00936102" w:rsidRPr="00C82F02" w:rsidTr="00B46C60">
        <w:tc>
          <w:tcPr>
            <w:tcW w:w="9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А.</w:t>
            </w:r>
          </w:p>
          <w:p w:rsidR="00936102" w:rsidRPr="00C82F0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36102" w:rsidRPr="00C82F0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36102" w:rsidRPr="00C82F0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936102" w:rsidRPr="00C82F02" w:rsidRDefault="00822B8E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36102" w:rsidRPr="00C82F0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36102" w:rsidRPr="00C82F0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936102" w:rsidRPr="00C82F0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936102" w:rsidRPr="004519F2" w:rsidRDefault="00936102" w:rsidP="00C82F0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В.</w:t>
            </w:r>
          </w:p>
          <w:p w:rsidR="00936102" w:rsidRPr="00C82F02" w:rsidRDefault="00936102" w:rsidP="00C82F0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А-4, Б-3, В-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36102" w:rsidRPr="00C82F02" w:rsidRDefault="00936102" w:rsidP="00C82F0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А-4, Б-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12B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</w:t>
            </w:r>
            <w:r w:rsidR="00B46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С.</w:t>
            </w:r>
          </w:p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  <w:p w:rsidR="00936102" w:rsidRPr="00C82F02" w:rsidRDefault="00936102" w:rsidP="00C82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</w:t>
            </w:r>
            <w:proofErr w:type="spellEnd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Cl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ZnCl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</w:p>
          <w:p w:rsidR="00936102" w:rsidRPr="00C82F02" w:rsidRDefault="00936102" w:rsidP="00C82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ZnCl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+ 2KOH = </w:t>
            </w: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</w:t>
            </w:r>
            <w:proofErr w:type="spellEnd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(OH)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822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+ 2KCl</w:t>
            </w:r>
          </w:p>
          <w:p w:rsidR="00936102" w:rsidRDefault="00936102" w:rsidP="00C82F0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</w:t>
            </w:r>
            <w:proofErr w:type="spellEnd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(OH)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ZnO</w:t>
            </w:r>
            <w:proofErr w:type="spellEnd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H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  <w:p w:rsidR="00B46C60" w:rsidRPr="00B46C60" w:rsidRDefault="00B46C60" w:rsidP="00B46C6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Zn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2+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+2Cl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–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+2K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+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+2OH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–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Zn(OH)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↓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2K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+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+2Cl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–</w:t>
            </w:r>
          </w:p>
          <w:p w:rsidR="00B46C60" w:rsidRPr="00B46C60" w:rsidRDefault="00B46C60" w:rsidP="00B46C6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Zn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2+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+2OH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ru-RU"/>
              </w:rPr>
              <w:t>–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=Zn(OH)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B46C6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↓</w:t>
            </w:r>
          </w:p>
          <w:p w:rsidR="00936102" w:rsidRPr="00B46C60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</w:t>
            </w:r>
          </w:p>
          <w:p w:rsidR="00A807D7" w:rsidRDefault="00A807D7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Запишем уравнение химической реакции:</w:t>
            </w:r>
          </w:p>
          <w:p w:rsidR="009361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4 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BaCl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→ BaSO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="00033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 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+ 2KCl</w:t>
            </w:r>
          </w:p>
          <w:p w:rsidR="009361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формуле 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m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M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находим количество вещества</w:t>
            </w:r>
            <w:r w:rsid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сульфата калия и хлорида бария:</w:t>
            </w:r>
          </w:p>
          <w:p w:rsidR="003B0EEA" w:rsidRDefault="003B0EEA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)=34,8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г/174 г/моль=0,2 моль</w:t>
            </w:r>
          </w:p>
          <w:p w:rsidR="003B0EEA" w:rsidRDefault="003B0EEA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BaCl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)=83,2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/208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г/моль=0,4 моль</w:t>
            </w:r>
          </w:p>
          <w:p w:rsidR="003B0EEA" w:rsidRDefault="003B0EEA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ба</w:t>
            </w:r>
            <w:r w:rsid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взят в избытке, значит, рас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чёт ведём по недостатку, т. е. по сульфату калия.</w:t>
            </w:r>
          </w:p>
          <w:p w:rsidR="003B0EEA" w:rsidRDefault="003B0EEA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уравнению реакции</w:t>
            </w:r>
          </w:p>
          <w:p w:rsidR="003B0EEA" w:rsidRDefault="003B0EEA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)=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proofErr w:type="spellEnd"/>
            <w:r w:rsidRPr="003B0EEA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)= 0,2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следовательно, </w:t>
            </w:r>
          </w:p>
          <w:p w:rsidR="00936102" w:rsidRPr="009017B8" w:rsidRDefault="003B0EEA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m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proofErr w:type="spellEnd"/>
            <w:r w:rsidRPr="009017B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)= 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n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proofErr w:type="spellEnd"/>
            <w:r w:rsidRPr="009017B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)·</w:t>
            </w:r>
            <w:r w:rsidRPr="003B0EEA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M</w:t>
            </w:r>
            <w:r w:rsidRPr="009017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Ba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proofErr w:type="spellEnd"/>
            <w:r w:rsidRPr="009017B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)= </w:t>
            </w:r>
            <w:r w:rsidRPr="003B0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моль·</w:t>
            </w:r>
            <w:r w:rsidRPr="0090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г/моль=46,6 г</w:t>
            </w:r>
          </w:p>
          <w:p w:rsidR="00936102" w:rsidRDefault="00936102" w:rsidP="009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36102" w:rsidRPr="00C82F02" w:rsidRDefault="00936102" w:rsidP="0093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3Cu⁰+8HN⁺⁵O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</w:t>
            </w:r>
            <w:proofErr w:type="spellEnd"/>
            <w:proofErr w:type="gramStart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.)=</w:t>
            </w:r>
            <w:proofErr w:type="gramEnd"/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3Cu⁺²(NO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+2N⁺²O+4H</w:t>
            </w:r>
            <w:r w:rsidRPr="0093610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⁰ - 2e⁻ = Cu⁺²  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  3 - 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сстановитель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N⁺⁵ + 3e⁻ = N⁺²   </w:t>
            </w:r>
            <w:r w:rsidRPr="00C82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  2 - окислитель</w:t>
            </w:r>
          </w:p>
          <w:p w:rsidR="00936102" w:rsidRPr="00C82F02" w:rsidRDefault="00936102" w:rsidP="00C8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81E43" w:rsidRPr="00C82F02" w:rsidRDefault="009017B8" w:rsidP="00C82F02">
      <w:pPr>
        <w:spacing w:after="0" w:line="240" w:lineRule="auto"/>
        <w:rPr>
          <w:rFonts w:ascii="Times New Roman" w:hAnsi="Times New Roman" w:cs="Times New Roman"/>
        </w:rPr>
      </w:pPr>
    </w:p>
    <w:sectPr w:rsidR="00381E43" w:rsidRPr="00C82F02" w:rsidSect="00AE5F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576"/>
    <w:multiLevelType w:val="multilevel"/>
    <w:tmpl w:val="E52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63FBC"/>
    <w:multiLevelType w:val="multilevel"/>
    <w:tmpl w:val="98D0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93CD1"/>
    <w:multiLevelType w:val="multilevel"/>
    <w:tmpl w:val="9E66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31274"/>
    <w:multiLevelType w:val="multilevel"/>
    <w:tmpl w:val="45A4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17ACF"/>
    <w:multiLevelType w:val="multilevel"/>
    <w:tmpl w:val="3824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505F3"/>
    <w:multiLevelType w:val="multilevel"/>
    <w:tmpl w:val="BDF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E14D6"/>
    <w:multiLevelType w:val="multilevel"/>
    <w:tmpl w:val="2C3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20CCC"/>
    <w:multiLevelType w:val="multilevel"/>
    <w:tmpl w:val="4D4E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651AC"/>
    <w:multiLevelType w:val="multilevel"/>
    <w:tmpl w:val="4618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A506B"/>
    <w:multiLevelType w:val="multilevel"/>
    <w:tmpl w:val="AD84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022DE"/>
    <w:multiLevelType w:val="multilevel"/>
    <w:tmpl w:val="905A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25CE0"/>
    <w:multiLevelType w:val="multilevel"/>
    <w:tmpl w:val="8D92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96EE9"/>
    <w:multiLevelType w:val="multilevel"/>
    <w:tmpl w:val="6C94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E649E"/>
    <w:multiLevelType w:val="multilevel"/>
    <w:tmpl w:val="B896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4021B"/>
    <w:multiLevelType w:val="multilevel"/>
    <w:tmpl w:val="D5A6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6C7137"/>
    <w:multiLevelType w:val="multilevel"/>
    <w:tmpl w:val="4618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718F6"/>
    <w:multiLevelType w:val="multilevel"/>
    <w:tmpl w:val="7216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3129A"/>
    <w:multiLevelType w:val="multilevel"/>
    <w:tmpl w:val="AC9A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80452"/>
    <w:multiLevelType w:val="multilevel"/>
    <w:tmpl w:val="C122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A6E6A"/>
    <w:multiLevelType w:val="multilevel"/>
    <w:tmpl w:val="381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A6D29"/>
    <w:multiLevelType w:val="multilevel"/>
    <w:tmpl w:val="11B4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8"/>
  </w:num>
  <w:num w:numId="7">
    <w:abstractNumId w:val="16"/>
  </w:num>
  <w:num w:numId="8">
    <w:abstractNumId w:val="12"/>
  </w:num>
  <w:num w:numId="9">
    <w:abstractNumId w:val="1"/>
  </w:num>
  <w:num w:numId="10">
    <w:abstractNumId w:val="6"/>
  </w:num>
  <w:num w:numId="11">
    <w:abstractNumId w:val="17"/>
  </w:num>
  <w:num w:numId="12">
    <w:abstractNumId w:val="14"/>
  </w:num>
  <w:num w:numId="13">
    <w:abstractNumId w:val="19"/>
  </w:num>
  <w:num w:numId="14">
    <w:abstractNumId w:val="7"/>
  </w:num>
  <w:num w:numId="15">
    <w:abstractNumId w:val="0"/>
  </w:num>
  <w:num w:numId="16">
    <w:abstractNumId w:val="20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6D"/>
    <w:rsid w:val="0003399B"/>
    <w:rsid w:val="0003780D"/>
    <w:rsid w:val="001122CF"/>
    <w:rsid w:val="0019717B"/>
    <w:rsid w:val="00265CCD"/>
    <w:rsid w:val="0030000E"/>
    <w:rsid w:val="003B0EEA"/>
    <w:rsid w:val="004519F2"/>
    <w:rsid w:val="0048112C"/>
    <w:rsid w:val="00503751"/>
    <w:rsid w:val="005A0EE7"/>
    <w:rsid w:val="006A19C5"/>
    <w:rsid w:val="006B1137"/>
    <w:rsid w:val="007605B4"/>
    <w:rsid w:val="00815050"/>
    <w:rsid w:val="00822B8E"/>
    <w:rsid w:val="0082562C"/>
    <w:rsid w:val="00827B47"/>
    <w:rsid w:val="00877EE0"/>
    <w:rsid w:val="009017B8"/>
    <w:rsid w:val="009021B0"/>
    <w:rsid w:val="00912BE9"/>
    <w:rsid w:val="00936102"/>
    <w:rsid w:val="00942F6D"/>
    <w:rsid w:val="0095269A"/>
    <w:rsid w:val="009E423E"/>
    <w:rsid w:val="009F682F"/>
    <w:rsid w:val="00A807D7"/>
    <w:rsid w:val="00AE5F64"/>
    <w:rsid w:val="00AF5285"/>
    <w:rsid w:val="00B07320"/>
    <w:rsid w:val="00B46C60"/>
    <w:rsid w:val="00C82F02"/>
    <w:rsid w:val="00D16D28"/>
    <w:rsid w:val="00DA41E3"/>
    <w:rsid w:val="00DC5C06"/>
    <w:rsid w:val="00DF2A6B"/>
    <w:rsid w:val="00ED04D8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083D-A379-46D5-9ECE-AA8145E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2023-08-22T06:24:00Z</dcterms:created>
  <dcterms:modified xsi:type="dcterms:W3CDTF">2023-08-25T07:33:00Z</dcterms:modified>
</cp:coreProperties>
</file>